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34" w:rsidRPr="00755F34" w:rsidRDefault="00755F34" w:rsidP="00755F34">
      <w:pPr>
        <w:pStyle w:val="ConsNonformat0"/>
        <w:widowControl/>
        <w:ind w:left="-284"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34">
        <w:rPr>
          <w:rFonts w:ascii="Times New Roman" w:hAnsi="Times New Roman" w:cs="Times New Roman"/>
          <w:b/>
          <w:sz w:val="28"/>
          <w:szCs w:val="28"/>
        </w:rPr>
        <w:t>«Управляющими организациями не раскрыта информации о деятельности».</w:t>
      </w:r>
    </w:p>
    <w:p w:rsidR="00755F34" w:rsidRDefault="00755F34" w:rsidP="004E154E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54E" w:rsidRPr="004A58B1" w:rsidRDefault="004E154E" w:rsidP="004E154E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8B1">
        <w:rPr>
          <w:rFonts w:ascii="Times New Roman" w:hAnsi="Times New Roman" w:cs="Times New Roman"/>
          <w:sz w:val="28"/>
          <w:szCs w:val="28"/>
        </w:rPr>
        <w:t>Прокуратурой Камызякского района Астраханской области проведена проверка исполнения жилищного законодательства в части обязательного раскрытия информации о деятельности организаций в сфере управления многоквартирными домами.</w:t>
      </w:r>
    </w:p>
    <w:p w:rsidR="004E154E" w:rsidRPr="004A58B1" w:rsidRDefault="004E154E" w:rsidP="004E154E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8B1">
        <w:rPr>
          <w:rFonts w:ascii="Times New Roman" w:hAnsi="Times New Roman" w:cs="Times New Roman"/>
          <w:sz w:val="28"/>
          <w:szCs w:val="28"/>
        </w:rPr>
        <w:t>Выявлены нарушения закона, ущемляющие права граждан на свободный доступ к указанным сведениям. В нарушение требований статьи 161 Жилищного кодекса Российской Федерации 5 управляющих компаний и 1 товарищество собственников жилья, осуществляющие управление многоквартирными домами на территории Камызякского района, предусмотренную законодательством информацию на Интернет-сайте разместили не в полном объеме. Не предоставили населению общую информацию об управляющей организации, об основных показателях её финансово-хозяйственной деятельности, сведения о порядке и условиях оказания услуг по содержанию и ремонту общего имущества в многоквартирном доме, сведения о стоимости работ (услуг) по содержанию и ремонту общего имущества в многоквартирном доме, а также о ценах (тарифах) на коммунальные ресурсы.</w:t>
      </w:r>
    </w:p>
    <w:p w:rsidR="004E154E" w:rsidRPr="004A58B1" w:rsidRDefault="004E154E" w:rsidP="004E154E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8B1">
        <w:rPr>
          <w:rFonts w:ascii="Times New Roman" w:hAnsi="Times New Roman" w:cs="Times New Roman"/>
          <w:sz w:val="28"/>
          <w:szCs w:val="28"/>
        </w:rPr>
        <w:t>В целях устранения нарушений закона прокуратурой района внесено 6 представлений. Рассмотрение актов прокурорского реагирование и реальное устранение выявленных нарушений находится на контроле прокуратуры района.</w:t>
      </w:r>
    </w:p>
    <w:p w:rsidR="00755F34" w:rsidRDefault="00755F34" w:rsidP="00755F34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755F34" w:rsidRDefault="00755F34" w:rsidP="00755F34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755F34" w:rsidRDefault="00755F34" w:rsidP="00755F34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755F34" w:rsidRDefault="00755F34" w:rsidP="00755F34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</w:p>
    <w:p w:rsidR="00755F34" w:rsidRDefault="00755F34" w:rsidP="00755F34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Сидорова Н.Е.</w:t>
      </w:r>
    </w:p>
    <w:p w:rsidR="00C26403" w:rsidRPr="00C26403" w:rsidRDefault="00C26403" w:rsidP="004E154E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sectPr w:rsidR="00C26403" w:rsidRPr="00C26403" w:rsidSect="00C264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CD" w:rsidRDefault="00373DCD" w:rsidP="00C26403">
      <w:pPr>
        <w:spacing w:after="0" w:line="240" w:lineRule="auto"/>
      </w:pPr>
      <w:r>
        <w:separator/>
      </w:r>
    </w:p>
  </w:endnote>
  <w:endnote w:type="continuationSeparator" w:id="1">
    <w:p w:rsidR="00373DCD" w:rsidRDefault="00373DCD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CD" w:rsidRDefault="00373DCD" w:rsidP="00C26403">
      <w:pPr>
        <w:spacing w:after="0" w:line="240" w:lineRule="auto"/>
      </w:pPr>
      <w:r>
        <w:separator/>
      </w:r>
    </w:p>
  </w:footnote>
  <w:footnote w:type="continuationSeparator" w:id="1">
    <w:p w:rsidR="00373DCD" w:rsidRDefault="00373DCD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3100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F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5F8"/>
    <w:rsid w:val="00180E41"/>
    <w:rsid w:val="0031003F"/>
    <w:rsid w:val="00373DCD"/>
    <w:rsid w:val="003D4C3A"/>
    <w:rsid w:val="004E154E"/>
    <w:rsid w:val="004F307B"/>
    <w:rsid w:val="005E75F8"/>
    <w:rsid w:val="00755F34"/>
    <w:rsid w:val="007C783A"/>
    <w:rsid w:val="008C5112"/>
    <w:rsid w:val="00997E3B"/>
    <w:rsid w:val="00C26403"/>
    <w:rsid w:val="00C920E1"/>
    <w:rsid w:val="00EB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2017-07-19T08:39:00Z</cp:lastPrinted>
  <dcterms:created xsi:type="dcterms:W3CDTF">2017-03-22T09:49:00Z</dcterms:created>
  <dcterms:modified xsi:type="dcterms:W3CDTF">2017-12-20T05:20:00Z</dcterms:modified>
</cp:coreProperties>
</file>